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06" w:rsidRPr="00D20330" w:rsidRDefault="00D20330" w:rsidP="00D20330">
      <w:pPr>
        <w:pStyle w:val="NoSpacing"/>
        <w:jc w:val="center"/>
        <w:rPr>
          <w:rFonts w:ascii="Bradley Hand ITC" w:hAnsi="Bradley Hand ITC"/>
          <w:b/>
          <w:sz w:val="52"/>
          <w:szCs w:val="52"/>
          <w:u w:val="single"/>
        </w:rPr>
      </w:pPr>
      <w:r w:rsidRPr="00D20330">
        <w:rPr>
          <w:rFonts w:ascii="Bradley Hand ITC" w:hAnsi="Bradley Hand ITC"/>
          <w:b/>
          <w:sz w:val="52"/>
          <w:szCs w:val="52"/>
          <w:u w:val="single"/>
        </w:rPr>
        <w:t>My Many Coloured Days</w:t>
      </w:r>
    </w:p>
    <w:p w:rsidR="00D20330" w:rsidRPr="00D20330" w:rsidRDefault="00D20330" w:rsidP="00D20330">
      <w:pPr>
        <w:pStyle w:val="NoSpacing"/>
        <w:rPr>
          <w:rFonts w:ascii="Bradley Hand ITC" w:hAnsi="Bradley Hand ITC"/>
          <w:b/>
          <w:sz w:val="52"/>
          <w:szCs w:val="52"/>
          <w:u w:val="single"/>
        </w:rPr>
      </w:pPr>
    </w:p>
    <w:p w:rsidR="00D20330" w:rsidRPr="00D20330" w:rsidRDefault="00D20330" w:rsidP="00D20330">
      <w:pPr>
        <w:pStyle w:val="NoSpacing"/>
        <w:rPr>
          <w:rFonts w:ascii="Bradley Hand ITC" w:hAnsi="Bradley Hand ITC"/>
          <w:b/>
          <w:sz w:val="52"/>
          <w:szCs w:val="52"/>
        </w:rPr>
      </w:pPr>
      <w:r w:rsidRPr="00D20330">
        <w:rPr>
          <w:rFonts w:ascii="Bradley Hand ITC" w:hAnsi="Bradley Hand ITC"/>
          <w:b/>
          <w:sz w:val="52"/>
          <w:szCs w:val="52"/>
        </w:rPr>
        <w:t xml:space="preserve">On </w:t>
      </w:r>
      <w:r w:rsidRPr="00D20330">
        <w:rPr>
          <w:rFonts w:ascii="Bradley Hand ITC" w:hAnsi="Bradley Hand ITC"/>
          <w:b/>
          <w:color w:val="FF0000"/>
          <w:sz w:val="52"/>
          <w:szCs w:val="52"/>
        </w:rPr>
        <w:t>RED</w:t>
      </w:r>
      <w:r w:rsidRPr="00D20330">
        <w:rPr>
          <w:rFonts w:ascii="Bradley Hand ITC" w:hAnsi="Bradley Hand ITC"/>
          <w:b/>
          <w:sz w:val="52"/>
          <w:szCs w:val="52"/>
        </w:rPr>
        <w:t xml:space="preserve"> days, I feel </w:t>
      </w:r>
      <w:bookmarkStart w:id="0" w:name="_GoBack"/>
      <w:bookmarkEnd w:id="0"/>
    </w:p>
    <w:p w:rsidR="00D20330" w:rsidRPr="00D20330" w:rsidRDefault="00D20330" w:rsidP="00D20330">
      <w:pPr>
        <w:pStyle w:val="NoSpacing"/>
        <w:rPr>
          <w:rFonts w:ascii="Bradley Hand ITC" w:hAnsi="Bradley Hand ITC"/>
          <w:b/>
          <w:sz w:val="52"/>
          <w:szCs w:val="52"/>
        </w:rPr>
      </w:pPr>
      <w:r w:rsidRPr="00D20330">
        <w:rPr>
          <w:rFonts w:ascii="Bradley Hand ITC" w:hAnsi="Bradley Hand ITC"/>
          <w:b/>
          <w:sz w:val="52"/>
          <w:szCs w:val="52"/>
        </w:rPr>
        <w:t xml:space="preserve">On </w:t>
      </w:r>
      <w:r w:rsidRPr="00D20330">
        <w:rPr>
          <w:rFonts w:ascii="Bradley Hand ITC" w:hAnsi="Bradley Hand ITC"/>
          <w:b/>
          <w:color w:val="1F497D" w:themeColor="text2"/>
          <w:sz w:val="52"/>
          <w:szCs w:val="52"/>
        </w:rPr>
        <w:t>BLUE</w:t>
      </w:r>
      <w:r w:rsidRPr="00D20330">
        <w:rPr>
          <w:rFonts w:ascii="Bradley Hand ITC" w:hAnsi="Bradley Hand ITC"/>
          <w:b/>
          <w:sz w:val="52"/>
          <w:szCs w:val="52"/>
        </w:rPr>
        <w:t xml:space="preserve"> days, I feel</w:t>
      </w:r>
    </w:p>
    <w:p w:rsidR="00D20330" w:rsidRPr="00D20330" w:rsidRDefault="00D20330" w:rsidP="00D20330">
      <w:pPr>
        <w:pStyle w:val="NoSpacing"/>
        <w:rPr>
          <w:rFonts w:ascii="Bradley Hand ITC" w:hAnsi="Bradley Hand ITC"/>
          <w:b/>
          <w:sz w:val="52"/>
          <w:szCs w:val="52"/>
        </w:rPr>
      </w:pPr>
      <w:r w:rsidRPr="00D20330">
        <w:rPr>
          <w:rFonts w:ascii="Bradley Hand ITC" w:hAnsi="Bradley Hand ITC"/>
          <w:b/>
          <w:sz w:val="52"/>
          <w:szCs w:val="52"/>
        </w:rPr>
        <w:t xml:space="preserve">On </w:t>
      </w:r>
      <w:r w:rsidRPr="00D20330">
        <w:rPr>
          <w:rFonts w:ascii="Bradley Hand ITC" w:hAnsi="Bradley Hand ITC"/>
          <w:b/>
          <w:color w:val="008000"/>
          <w:sz w:val="52"/>
          <w:szCs w:val="52"/>
        </w:rPr>
        <w:t>GREEN</w:t>
      </w:r>
      <w:r w:rsidRPr="00D20330">
        <w:rPr>
          <w:rFonts w:ascii="Bradley Hand ITC" w:hAnsi="Bradley Hand ITC"/>
          <w:b/>
          <w:sz w:val="52"/>
          <w:szCs w:val="52"/>
        </w:rPr>
        <w:t xml:space="preserve"> days, I feel</w:t>
      </w:r>
    </w:p>
    <w:p w:rsidR="00D20330" w:rsidRPr="00D20330" w:rsidRDefault="00D20330" w:rsidP="00D20330">
      <w:pPr>
        <w:pStyle w:val="NoSpacing"/>
        <w:rPr>
          <w:rFonts w:ascii="Bradley Hand ITC" w:hAnsi="Bradley Hand ITC"/>
          <w:b/>
          <w:sz w:val="52"/>
          <w:szCs w:val="52"/>
        </w:rPr>
      </w:pPr>
      <w:r w:rsidRPr="00D20330">
        <w:rPr>
          <w:rFonts w:ascii="Bradley Hand ITC" w:hAnsi="Bradley Hand ITC"/>
          <w:b/>
          <w:sz w:val="52"/>
          <w:szCs w:val="52"/>
        </w:rPr>
        <w:t xml:space="preserve">On </w:t>
      </w:r>
      <w:r w:rsidRPr="00D20330">
        <w:rPr>
          <w:rFonts w:ascii="Bradley Hand ITC" w:hAnsi="Bradley Hand ITC"/>
          <w:b/>
          <w:color w:val="FF9900"/>
          <w:sz w:val="52"/>
          <w:szCs w:val="52"/>
        </w:rPr>
        <w:t>YELLOW</w:t>
      </w:r>
      <w:r w:rsidRPr="00D20330">
        <w:rPr>
          <w:rFonts w:ascii="Bradley Hand ITC" w:hAnsi="Bradley Hand ITC"/>
          <w:b/>
          <w:sz w:val="52"/>
          <w:szCs w:val="52"/>
        </w:rPr>
        <w:t xml:space="preserve"> days, I feel</w:t>
      </w:r>
    </w:p>
    <w:p w:rsidR="00D20330" w:rsidRPr="00D20330" w:rsidRDefault="00D20330" w:rsidP="00D20330">
      <w:pPr>
        <w:pStyle w:val="NoSpacing"/>
        <w:rPr>
          <w:rFonts w:ascii="Bradley Hand ITC" w:hAnsi="Bradley Hand ITC"/>
          <w:b/>
          <w:sz w:val="52"/>
          <w:szCs w:val="52"/>
        </w:rPr>
      </w:pPr>
      <w:r w:rsidRPr="00D20330">
        <w:rPr>
          <w:rFonts w:ascii="Bradley Hand ITC" w:hAnsi="Bradley Hand ITC"/>
          <w:b/>
          <w:sz w:val="52"/>
          <w:szCs w:val="52"/>
        </w:rPr>
        <w:t xml:space="preserve">On </w:t>
      </w:r>
      <w:r w:rsidRPr="00D20330">
        <w:rPr>
          <w:rFonts w:ascii="Bradley Hand ITC" w:hAnsi="Bradley Hand ITC"/>
          <w:b/>
          <w:color w:val="FF33CC"/>
          <w:sz w:val="52"/>
          <w:szCs w:val="52"/>
        </w:rPr>
        <w:t>PINK</w:t>
      </w:r>
      <w:r w:rsidRPr="00D20330">
        <w:rPr>
          <w:rFonts w:ascii="Bradley Hand ITC" w:hAnsi="Bradley Hand ITC"/>
          <w:b/>
          <w:sz w:val="52"/>
          <w:szCs w:val="52"/>
        </w:rPr>
        <w:t xml:space="preserve"> days, I feel</w:t>
      </w:r>
    </w:p>
    <w:p w:rsidR="00D20330" w:rsidRPr="00D20330" w:rsidRDefault="00D20330" w:rsidP="00D20330">
      <w:pPr>
        <w:pStyle w:val="NoSpacing"/>
        <w:rPr>
          <w:rFonts w:ascii="Bradley Hand ITC" w:hAnsi="Bradley Hand ITC"/>
          <w:b/>
          <w:sz w:val="52"/>
          <w:szCs w:val="52"/>
        </w:rPr>
      </w:pPr>
      <w:r w:rsidRPr="00D20330">
        <w:rPr>
          <w:rFonts w:ascii="Bradley Hand ITC" w:hAnsi="Bradley Hand ITC"/>
          <w:b/>
          <w:sz w:val="52"/>
          <w:szCs w:val="52"/>
        </w:rPr>
        <w:t>On BLACK days, I feel</w:t>
      </w:r>
    </w:p>
    <w:sectPr w:rsidR="00D20330" w:rsidRPr="00D20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30"/>
    <w:rsid w:val="005D09F1"/>
    <w:rsid w:val="00837C06"/>
    <w:rsid w:val="00D20330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3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3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>Vancouver School Board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1</cp:revision>
  <dcterms:created xsi:type="dcterms:W3CDTF">2013-11-19T18:17:00Z</dcterms:created>
  <dcterms:modified xsi:type="dcterms:W3CDTF">2013-11-19T18:20:00Z</dcterms:modified>
</cp:coreProperties>
</file>